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83694" w:rsidRDefault="00107095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bookmarkStart w:id="0" w:name="_Hlk34408718"/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Maxim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: заказ такси </w:t>
      </w:r>
      <w:bookmarkEnd w:id="0"/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для 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iOS</w:t>
      </w: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107095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РУКОВОДСТВО ПОЛЬЗОВАТЕЛЯ</w:t>
      </w:r>
    </w:p>
    <w:p w:rsidR="00583694" w:rsidRDefault="00583694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107095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4"/>
        </w:rPr>
        <w:t>Листов 15</w:t>
      </w: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rPr>
          <w:rFonts w:ascii="Liberation Serif" w:eastAsia="Calibri" w:hAnsi="Liberation Serif" w:cs="Times New Roman"/>
          <w:i/>
          <w:iCs/>
          <w:color w:val="00000A"/>
          <w:sz w:val="28"/>
          <w:szCs w:val="24"/>
        </w:rPr>
      </w:pPr>
    </w:p>
    <w:p w:rsidR="00583694" w:rsidRDefault="00583694">
      <w:pPr>
        <w:spacing w:after="0" w:line="240" w:lineRule="auto"/>
        <w:jc w:val="center"/>
        <w:rPr>
          <w:rFonts w:ascii="Liberation Serif" w:eastAsia="Calibri" w:hAnsi="Liberation Serif" w:cs="Times New Roman"/>
          <w:color w:val="00000A"/>
          <w:sz w:val="24"/>
          <w:szCs w:val="24"/>
        </w:rPr>
      </w:pPr>
    </w:p>
    <w:p w:rsidR="00583694" w:rsidRDefault="00107095">
      <w:pPr>
        <w:spacing w:after="240" w:line="36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АННОТАЦИЯ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оформления и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сопровождения заявок на предоставление транспортных и информационных услуг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сети Интернет.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Перечислены назначения и условия применения, описана подготовка к работе, приводится описание операций.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</w:t>
      </w:r>
      <w:r>
        <w:rPr>
          <w:rFonts w:ascii="Liberation Serif" w:hAnsi="Liberation Serif"/>
          <w:color w:val="00000A"/>
          <w:sz w:val="28"/>
          <w:szCs w:val="28"/>
        </w:rPr>
        <w:t>го уведомления пользователей с последующим размещением на соответствующей странице сайта.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Правообладател</w:t>
      </w:r>
      <w:r>
        <w:rPr>
          <w:rFonts w:ascii="Liberation Serif" w:eastAsia="Calibri" w:hAnsi="Liberation Serif"/>
          <w:color w:val="00000A"/>
          <w:sz w:val="28"/>
          <w:szCs w:val="28"/>
        </w:rPr>
        <w:t>ь:</w:t>
      </w:r>
      <w:r w:rsidR="00477E10" w:rsidRPr="00477E10">
        <w:rPr>
          <w:rFonts w:ascii="Liberation Serif" w:eastAsia="Calibri" w:hAnsi="Liberation Serif"/>
          <w:color w:val="00000A"/>
          <w:sz w:val="28"/>
          <w:szCs w:val="28"/>
        </w:rPr>
        <w:t xml:space="preserve"> </w:t>
      </w:r>
      <w:r>
        <w:rPr>
          <w:rFonts w:ascii="Liberation Serif" w:eastAsia="Calibri" w:hAnsi="Liberation Serif"/>
          <w:color w:val="00000A"/>
          <w:sz w:val="28"/>
          <w:szCs w:val="28"/>
        </w:rPr>
        <w:t>ООО "МАКСИМ.ПЛАТФОРМА"</w:t>
      </w:r>
      <w:r w:rsidR="00477E10" w:rsidRPr="00477E10">
        <w:rPr>
          <w:rFonts w:ascii="Liberation Serif" w:eastAsia="Calibri" w:hAnsi="Liberation Serif"/>
          <w:color w:val="00000A"/>
          <w:sz w:val="28"/>
          <w:szCs w:val="28"/>
        </w:rPr>
        <w:t xml:space="preserve"> </w:t>
      </w:r>
      <w:r>
        <w:rPr>
          <w:rFonts w:ascii="Liberation Serif" w:eastAsia="Calibri" w:hAnsi="Liberation Serif"/>
          <w:color w:val="00000A"/>
          <w:sz w:val="28"/>
          <w:szCs w:val="28"/>
        </w:rPr>
        <w:t>(ИНН 4501226750).</w:t>
      </w:r>
    </w:p>
    <w:p w:rsidR="00583694" w:rsidRDefault="00107095">
      <w:pPr>
        <w:spacing w:after="0" w:line="360" w:lineRule="auto"/>
        <w:ind w:firstLine="709"/>
        <w:jc w:val="both"/>
        <w:rPr>
          <w:rFonts w:ascii="Calibri" w:eastAsia="Calibri" w:hAnsi="Calibri" w:cs="Times New Roman"/>
          <w:color w:val="00000A"/>
          <w:sz w:val="24"/>
          <w:szCs w:val="24"/>
        </w:rPr>
      </w:pPr>
      <w:r>
        <w:br w:type="page"/>
      </w:r>
    </w:p>
    <w:p w:rsidR="00583694" w:rsidRDefault="00107095">
      <w:pPr>
        <w:spacing w:after="240" w:line="36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СОДЕРЖАНИЕ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bookmarkStart w:id="1" w:name="__DdeLink__19777_61840852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условия применения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Подготовка к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 Состав и содержание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дистрибутивного носителя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Порядок загрузки данных и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6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Порядок проверки работоспособности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7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Описание операций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11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Выполняемые функции и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11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 Выполнение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13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 Создание нового заказа…………………………………………</w:t>
      </w:r>
      <w:r w:rsidR="00477E10" w:rsidRPr="0047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…….13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 Выбор автоматически сохраненной поездки………………</w:t>
      </w:r>
      <w:r w:rsidR="0047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477E10" w:rsidRPr="005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………..13</w:t>
      </w:r>
    </w:p>
    <w:p w:rsidR="00583694" w:rsidRPr="00557DAD" w:rsidRDefault="00107095">
      <w:pPr>
        <w:shd w:val="clear" w:color="auto" w:fill="FFFFFF"/>
        <w:tabs>
          <w:tab w:val="right" w:leader="dot" w:pos="9781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 Сохранение и выбор поездки из категории «Избранное»………</w:t>
      </w:r>
      <w:r w:rsidR="005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.….</w:t>
      </w:r>
      <w:r w:rsidR="00557DAD" w:rsidRPr="00557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583694" w:rsidRDefault="00107095">
      <w:pPr>
        <w:shd w:val="clear" w:color="auto" w:fill="FFFFFF"/>
        <w:tabs>
          <w:tab w:val="right" w:leader="do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Аварийные ситуации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15</w:t>
      </w:r>
    </w:p>
    <w:p w:rsidR="00583694" w:rsidRDefault="00107095">
      <w:pPr>
        <w:spacing w:after="0" w:line="240" w:lineRule="auto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br w:type="page"/>
      </w:r>
    </w:p>
    <w:p w:rsidR="00583694" w:rsidRDefault="00107095">
      <w:pPr>
        <w:spacing w:after="240" w:line="36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Требования настоящего документа применяются при:</w:t>
      </w:r>
    </w:p>
    <w:p w:rsidR="00583694" w:rsidRDefault="00107095">
      <w:pPr>
        <w:numPr>
          <w:ilvl w:val="0"/>
          <w:numId w:val="8"/>
        </w:numPr>
        <w:spacing w:after="0" w:line="36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предварительных комплексных испытаниях;</w:t>
      </w:r>
    </w:p>
    <w:p w:rsidR="00583694" w:rsidRDefault="00107095">
      <w:pPr>
        <w:numPr>
          <w:ilvl w:val="0"/>
          <w:numId w:val="9"/>
        </w:numPr>
        <w:spacing w:after="0" w:line="36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 xml:space="preserve">опытной </w:t>
      </w:r>
      <w:r>
        <w:rPr>
          <w:rFonts w:ascii="Times New Roman" w:eastAsia="Calibri" w:hAnsi="Times New Roman" w:cs="Times New Roman"/>
          <w:color w:val="00000A"/>
          <w:sz w:val="28"/>
          <w:szCs w:val="24"/>
        </w:rPr>
        <w:t>эксплуатации;</w:t>
      </w:r>
    </w:p>
    <w:p w:rsidR="00583694" w:rsidRDefault="00107095">
      <w:pPr>
        <w:numPr>
          <w:ilvl w:val="0"/>
          <w:numId w:val="10"/>
        </w:numPr>
        <w:spacing w:after="0" w:line="36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приемочных испытаниях;</w:t>
      </w:r>
    </w:p>
    <w:p w:rsidR="00583694" w:rsidRDefault="00107095">
      <w:pPr>
        <w:numPr>
          <w:ilvl w:val="0"/>
          <w:numId w:val="11"/>
        </w:numPr>
        <w:spacing w:after="0" w:line="360" w:lineRule="auto"/>
        <w:ind w:left="0" w:firstLine="850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промышленной эксплуатации.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автоматизация процесса оформления и сопровождения заявок на предоставление транспортных и информационных услуг, а также прочие взаимодействия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bookmarkStart w:id="2" w:name="_Hlk34226244"/>
      <w:bookmarkEnd w:id="2"/>
      <w:r w:rsidR="00477E10" w:rsidRPr="00477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Liberation Serif" w:hAnsi="Liberation Serif"/>
          <w:color w:val="00000A"/>
          <w:sz w:val="28"/>
          <w:szCs w:val="28"/>
        </w:rPr>
        <w:t>Программа должна эксплуатироваться пользователями, которым доступ был предоставлен после регистрац</w:t>
      </w:r>
      <w:r>
        <w:rPr>
          <w:rFonts w:ascii="Liberation Serif" w:hAnsi="Liberation Serif"/>
          <w:color w:val="00000A"/>
          <w:sz w:val="28"/>
          <w:szCs w:val="28"/>
        </w:rPr>
        <w:t>ии в приложении.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 w:rsidR="00583694" w:rsidRDefault="00107095">
      <w:pPr>
        <w:rPr>
          <w:rFonts w:ascii="Calibri" w:eastAsia="Calibri" w:hAnsi="Calibri" w:cs="Times New Roman"/>
          <w:color w:val="00000A"/>
          <w:sz w:val="24"/>
          <w:szCs w:val="24"/>
        </w:rPr>
      </w:pPr>
      <w:r>
        <w:br w:type="page"/>
      </w:r>
    </w:p>
    <w:p w:rsidR="00583694" w:rsidRDefault="00107095">
      <w:pPr>
        <w:spacing w:after="24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НАЗНАЧЕНИЕ И УСЛОВИЯ ПРИМЕНЕНИЯ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bookmarkStart w:id="3" w:name="_Hlk34408811"/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предназначен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оформления и </w:t>
      </w:r>
      <w:r>
        <w:rPr>
          <w:rFonts w:ascii="Times New Roman" w:hAnsi="Times New Roman" w:cs="Times New Roman"/>
          <w:sz w:val="28"/>
          <w:szCs w:val="28"/>
        </w:rPr>
        <w:t>сопровождения заявок 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транспортных и информационных услуг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посредством сети Интернет.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Тип ЭВМ пользователя: мобильный телефон или планшетный ПК на базе ОС iOS 9.0 и новее. Совместимо со следующими техническими устройствами: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  <w:lang w:val="en-US"/>
        </w:rPr>
        <w:t>iPhone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  <w:lang w:val="en-US"/>
        </w:rPr>
        <w:t>iPad</w:t>
      </w:r>
      <w:r>
        <w:rPr>
          <w:rFonts w:ascii="Liberation Serif" w:hAnsi="Liberation Serif"/>
          <w:sz w:val="28"/>
          <w:szCs w:val="28"/>
        </w:rPr>
        <w:t>;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/>
          <w:sz w:val="28"/>
          <w:szCs w:val="28"/>
          <w:lang w:val="en-US"/>
        </w:rPr>
        <w:t>iPodtouch</w:t>
      </w:r>
      <w:r>
        <w:rPr>
          <w:rFonts w:ascii="Liberation Serif" w:hAnsi="Liberation Serif"/>
          <w:sz w:val="28"/>
          <w:szCs w:val="28"/>
        </w:rPr>
        <w:t>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</w:t>
      </w:r>
      <w:r>
        <w:rPr>
          <w:rFonts w:ascii="Liberation Serif" w:hAnsi="Liberation Serif"/>
          <w:sz w:val="28"/>
          <w:szCs w:val="28"/>
        </w:rPr>
        <w:t>полного использования программы необходима регистрация номера мобильного телефона пользователя (пароль).</w:t>
      </w:r>
    </w:p>
    <w:p w:rsidR="00583694" w:rsidRDefault="00107095">
      <w:pPr>
        <w:rPr>
          <w:rFonts w:ascii="Calibri" w:eastAsia="Calibri" w:hAnsi="Calibri" w:cs="Times New Roman"/>
          <w:color w:val="00000A"/>
          <w:sz w:val="24"/>
          <w:szCs w:val="24"/>
        </w:rPr>
      </w:pPr>
      <w:r>
        <w:br w:type="page"/>
      </w:r>
    </w:p>
    <w:p w:rsidR="00583694" w:rsidRDefault="00107095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2 ПОДГОТОВКА К РАБОТЕ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2.1 Состав и содержание дистрибутивного носителя данных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предоставляется по прямой ссылке на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AppStore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 w:rsidR="00583694" w:rsidRPr="00477E10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77E1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1) Открыть страницу с приложением в </w:t>
      </w:r>
      <w:r w:rsidRPr="00477E10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AppStore</w:t>
      </w:r>
      <w:r w:rsidRPr="00477E1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(ссылка на Интернет-ресурс:</w:t>
      </w:r>
      <w:r w:rsidR="00477E10" w:rsidRPr="00477E1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77E10" w:rsidRPr="00477E10">
          <w:rPr>
            <w:rStyle w:val="af4"/>
            <w:rFonts w:ascii="Times New Roman" w:hAnsi="Times New Roman" w:cs="Times New Roman"/>
            <w:sz w:val="28"/>
            <w:szCs w:val="28"/>
          </w:rPr>
          <w:t>https://apps.apple.com/ru/app/maxim-ru-заказ-такси-доставка/id6752884875</w:t>
        </w:r>
      </w:hyperlink>
      <w:r w:rsidRPr="00477E10">
        <w:rPr>
          <w:rFonts w:ascii="Times New Roman" w:eastAsia="Calibri" w:hAnsi="Times New Roman" w:cs="Times New Roman"/>
          <w:color w:val="00000A"/>
          <w:sz w:val="28"/>
          <w:szCs w:val="28"/>
        </w:rPr>
        <w:t>);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2) Установить приложение на устройство, нажав на кнопку «Загрузить» (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рисунок 1).</w:t>
      </w:r>
    </w:p>
    <w:p w:rsidR="00583694" w:rsidRDefault="00477E10">
      <w:pPr>
        <w:spacing w:after="0" w:line="360" w:lineRule="auto"/>
        <w:jc w:val="center"/>
        <w:rPr>
          <w:rFonts w:ascii="Liberation Serif" w:eastAsia="Calibri" w:hAnsi="Liberation Serif" w:cs="Times New Roman"/>
          <w:color w:val="00000A"/>
          <w:sz w:val="28"/>
          <w:szCs w:val="28"/>
        </w:rPr>
      </w:pPr>
      <w:r w:rsidRPr="00477E10">
        <w:rPr>
          <w:noProof/>
          <w:lang w:eastAsia="ru-RU"/>
        </w:rPr>
        <w:drawing>
          <wp:inline distT="0" distB="0" distL="0" distR="0">
            <wp:extent cx="5940425" cy="3512619"/>
            <wp:effectExtent l="19050" t="0" r="3175" b="0"/>
            <wp:docPr id="7" name="Рисунок 1" descr="C:\Users\igors\Downloads\photo_2026-08-28_09-24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rs\Downloads\photo_2026-08-28_09-24-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694" w:rsidRDefault="00107095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Рисунок 1 – Установка приложения на устройство</w:t>
      </w:r>
    </w:p>
    <w:p w:rsidR="00583694" w:rsidRDefault="005836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загрузки программы без прямой ссылки на Интернет-ресурс необходимо: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Перейти в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AppStore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Ввести в поисковой строке «</w:t>
      </w:r>
      <w:r w:rsidR="00477E10">
        <w:rPr>
          <w:rFonts w:ascii="Times New Roman" w:eastAsia="Calibri" w:hAnsi="Times New Roman" w:cs="Times New Roman"/>
          <w:sz w:val="28"/>
          <w:szCs w:val="28"/>
          <w:lang w:val="en-US"/>
        </w:rPr>
        <w:t>maxim</w:t>
      </w:r>
      <w:r w:rsidR="00477E10" w:rsidRPr="00230F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E1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477E10">
        <w:rPr>
          <w:rFonts w:ascii="Times New Roman" w:eastAsia="Calibri" w:hAnsi="Times New Roman" w:cs="Times New Roman"/>
          <w:sz w:val="28"/>
          <w:szCs w:val="28"/>
        </w:rPr>
        <w:t>: заказ такси доставка</w:t>
      </w:r>
      <w:r w:rsidR="00477E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3694" w:rsidRPr="00477E10" w:rsidRDefault="00107095" w:rsidP="0047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Установить приложение на </w:t>
      </w:r>
      <w:r>
        <w:rPr>
          <w:rFonts w:ascii="Times New Roman" w:eastAsia="Calibri" w:hAnsi="Times New Roman" w:cs="Times New Roman"/>
          <w:sz w:val="28"/>
          <w:szCs w:val="28"/>
        </w:rPr>
        <w:t>устройство, нажав на кнопку «Загрузить».</w:t>
      </w:r>
    </w:p>
    <w:p w:rsidR="00583694" w:rsidRDefault="00107095">
      <w:pPr>
        <w:keepNext/>
        <w:keepLines/>
        <w:spacing w:before="244" w:after="244" w:line="360" w:lineRule="auto"/>
        <w:ind w:left="709"/>
        <w:jc w:val="both"/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A"/>
          <w:sz w:val="28"/>
          <w:szCs w:val="28"/>
        </w:rPr>
        <w:t>2.3 Порядок проверки работоспособности</w:t>
      </w:r>
    </w:p>
    <w:p w:rsidR="00583694" w:rsidRDefault="00107095">
      <w:pPr>
        <w:keepNext/>
        <w:keepLines/>
        <w:spacing w:after="0" w:line="360" w:lineRule="auto"/>
        <w:ind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Для проверки доступности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Liberation Serif" w:eastAsia="Calibri" w:hAnsi="Liberation Serif" w:cs="Times New Roman"/>
          <w:color w:val="00000A"/>
          <w:sz w:val="28"/>
          <w:szCs w:val="28"/>
        </w:rPr>
        <w:t xml:space="preserve"> с устройства пользователя необходимо выполнить следующие действия:</w:t>
      </w:r>
    </w:p>
    <w:p w:rsidR="00583694" w:rsidRDefault="00107095">
      <w:pPr>
        <w:pStyle w:val="ae"/>
        <w:keepNext/>
        <w:keepLines/>
        <w:numPr>
          <w:ilvl w:val="0"/>
          <w:numId w:val="1"/>
        </w:numPr>
        <w:spacing w:after="0" w:line="360" w:lineRule="auto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Открыть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="00557DAD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557DAD" w:rsidRPr="00557DAD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; </w:t>
      </w:r>
    </w:p>
    <w:p w:rsidR="00583694" w:rsidRDefault="00107095">
      <w:pPr>
        <w:pStyle w:val="ae"/>
        <w:keepNext/>
        <w:keepLines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Liberation Serif" w:eastAsia="Calibri" w:hAnsi="Liberation Serif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Убедиться, что в окне открылся 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Для полного доступа к функционалу приложения необходимо подтверждение мобильного номера. Для подтверждения необходимо зайти в раздел меню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 нажать кн</w:t>
      </w:r>
      <w:r w:rsidR="00557DAD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опку «Авторизоваться» (Рисунок </w:t>
      </w:r>
      <w:r w:rsidR="00557DAD" w:rsidRPr="00557DAD">
        <w:rPr>
          <w:rFonts w:ascii="Times New Roman" w:eastAsia="Calibri" w:hAnsi="Times New Roman" w:cs="Times New Roman"/>
          <w:color w:val="00000A"/>
          <w:sz w:val="28"/>
          <w:szCs w:val="28"/>
        </w:rPr>
        <w:t>3</w:t>
      </w:r>
      <w:r w:rsidR="00557DAD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 Рисунок </w:t>
      </w:r>
      <w:r w:rsidR="00557DAD" w:rsidRPr="00557DAD">
        <w:rPr>
          <w:rFonts w:ascii="Times New Roman" w:eastAsia="Calibri" w:hAnsi="Times New Roman" w:cs="Times New Roman"/>
          <w:color w:val="00000A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). Следуя инструкциям получить код и ввести его в соответствующее поле.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p w:rsidR="00583694" w:rsidRDefault="00107095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0210" cy="5236845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94" w:rsidRDefault="00557D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 w:rsidRPr="00557DAD">
        <w:rPr>
          <w:rFonts w:ascii="Times New Roman" w:eastAsia="Calibri" w:hAnsi="Times New Roman" w:cs="Times New Roman"/>
          <w:color w:val="00000A"/>
          <w:sz w:val="28"/>
          <w:szCs w:val="28"/>
        </w:rPr>
        <w:t>2</w:t>
      </w:r>
      <w:r w:rsidR="0010709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интерфейс </w:t>
      </w:r>
      <w:r w:rsidR="00107095">
        <w:rPr>
          <w:rFonts w:ascii="Times New Roman" w:hAnsi="Times New Roman" w:cs="Times New Roman"/>
          <w:sz w:val="28"/>
          <w:szCs w:val="28"/>
          <w:lang w:val="en-US"/>
        </w:rPr>
        <w:t>Maxim</w:t>
      </w:r>
      <w:r w:rsidR="00107095"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 w:rsidR="00107095"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1070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45790" cy="558419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94" w:rsidRDefault="00557D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3</w:t>
      </w:r>
      <w:r w:rsidR="0010709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функция Авторизации</w:t>
      </w: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3694" w:rsidRDefault="001070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4665" cy="538734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94" w:rsidRDefault="00557DAD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4</w:t>
      </w:r>
      <w:r w:rsidR="0010709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функция Авторизации</w:t>
      </w:r>
    </w:p>
    <w:p w:rsidR="00583694" w:rsidRDefault="00107095">
      <w:pPr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br w:type="page"/>
      </w:r>
    </w:p>
    <w:p w:rsidR="00583694" w:rsidRDefault="00107095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ОПИСАНИЕ ОПЕРАЦИЙ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 Выполняемые функции и задачи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обеспечивает возможность выполнения перечисленных ниже функций:</w:t>
      </w:r>
    </w:p>
    <w:p w:rsidR="00583694" w:rsidRDefault="00107095">
      <w:pPr>
        <w:pStyle w:val="ae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4" w:name="_Hlk34145627"/>
      <w:r>
        <w:rPr>
          <w:rFonts w:ascii="Times New Roman" w:hAnsi="Times New Roman" w:cs="Times New Roman"/>
          <w:sz w:val="28"/>
          <w:szCs w:val="28"/>
        </w:rPr>
        <w:t>функция выбора города и страны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3694" w:rsidRDefault="00107095">
      <w:pPr>
        <w:pStyle w:val="ae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Times New Roman" w:hAnsi="Times New Roman" w:cs="Times New Roman"/>
          <w:sz w:val="28"/>
          <w:szCs w:val="28"/>
        </w:rPr>
        <w:t>оформления заказа на вызов транспортного средства;</w:t>
      </w:r>
    </w:p>
    <w:p w:rsidR="00583694" w:rsidRDefault="00107095">
      <w:pPr>
        <w:pStyle w:val="ae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 автоматического сохранения последних 25 выполненных заказов;</w:t>
      </w:r>
    </w:p>
    <w:p w:rsidR="00583694" w:rsidRDefault="00107095">
      <w:pPr>
        <w:pStyle w:val="ae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 ручного сохранения избранных заказов;</w:t>
      </w:r>
    </w:p>
    <w:p w:rsidR="00583694" w:rsidRDefault="00107095">
      <w:pPr>
        <w:pStyle w:val="ae"/>
        <w:widowControl w:val="0"/>
        <w:numPr>
          <w:ilvl w:val="0"/>
          <w:numId w:val="2"/>
        </w:numPr>
        <w:spacing w:after="0" w:line="360" w:lineRule="auto"/>
        <w:ind w:left="0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 приложения.</w:t>
      </w:r>
    </w:p>
    <w:p w:rsidR="00583694" w:rsidRDefault="001070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Выбор города и страны осуществляется в правом верхнем углу интерфейса </w:t>
      </w:r>
      <w:r>
        <w:rPr>
          <w:rFonts w:ascii="Times New Roman" w:hAnsi="Times New Roman" w:cs="Times New Roman"/>
          <w:sz w:val="28"/>
          <w:szCs w:val="28"/>
        </w:rPr>
        <w:t xml:space="preserve">приложения. </w:t>
      </w:r>
    </w:p>
    <w:p w:rsidR="00583694" w:rsidRDefault="001070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заказа транспортного средства.</w:t>
      </w:r>
    </w:p>
    <w:p w:rsidR="00583694" w:rsidRDefault="001070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приложения позволяет оформить заказ на вызов транспортного средства, используя следующие критерии выбора и параметры информации: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маршрут движения транспортного средства, который запо</w:t>
      </w:r>
      <w:r>
        <w:rPr>
          <w:rFonts w:ascii="Times New Roman" w:hAnsi="Times New Roman" w:cs="Times New Roman"/>
          <w:sz w:val="28"/>
          <w:szCs w:val="28"/>
        </w:rPr>
        <w:t>лняется в интерфейсе приложения путём указания на начальную (строка «Откуда») и конечную (строка «Куда») точки маршрута движения транспортного средства, при этом количество промежуточных адресов поездки не ограничено и добавляется посредством указания ново</w:t>
      </w:r>
      <w:r>
        <w:rPr>
          <w:rFonts w:ascii="Times New Roman" w:hAnsi="Times New Roman" w:cs="Times New Roman"/>
          <w:sz w:val="28"/>
          <w:szCs w:val="28"/>
        </w:rPr>
        <w:t>го адреса в строке «Добавить адрес».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указании адреса начальной точки маршрута функционал приложения позволяет конкретизировать адрес, указав в строке «Куда лучше подъехать?», например, номер подъезда, центральный вход в здание или частный дом.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вре</w:t>
      </w:r>
      <w:r>
        <w:rPr>
          <w:rFonts w:ascii="Times New Roman" w:hAnsi="Times New Roman" w:cs="Times New Roman"/>
          <w:sz w:val="28"/>
          <w:szCs w:val="28"/>
        </w:rPr>
        <w:t>мя подачи транспортного средства. Функционал приложения позволяет вызывать транспортное средство на текущее время или на отложенную дату, но не позднее пяти дней от текущей даты.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тариф, в соответствии с которым будет произведена подача транспортного с</w:t>
      </w:r>
      <w:r>
        <w:rPr>
          <w:rFonts w:ascii="Times New Roman" w:hAnsi="Times New Roman" w:cs="Times New Roman"/>
          <w:sz w:val="28"/>
          <w:szCs w:val="28"/>
        </w:rPr>
        <w:t>редства.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доступны следующие тарифы: «Легковые» (Эконом, Комфорт, Бизнес, Компактвэн, Минивэн), «Грузовые» (Грузовой до 750 кг., Грузовой до 1,5 т., Грузовой до 2 т., Грузовой до 3,5 т.), «Автобусы» (Автобус, 13 мест; Автобус, 25 мест), «Спецте</w:t>
      </w:r>
      <w:r>
        <w:rPr>
          <w:rFonts w:ascii="Times New Roman" w:hAnsi="Times New Roman" w:cs="Times New Roman"/>
          <w:sz w:val="28"/>
          <w:szCs w:val="28"/>
        </w:rPr>
        <w:t>хника» (Эвакуатор), «Услуги» (Грузчик, Личный водитель, Буксировка, Запуск двигателя).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выбор способа оплаты за поездку. В приложении реализована возможность оплаты наличными денежными средствами, с лицевого счета или с банковской карты пользователя.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.5. указание дополнительных параметров заказа в функции «Пожелания к заказу». Данная функция приложения позволяет пользователю увеличить стоимость заказа, указать общее количество пассажиров, а также на наличие в числе пассажиров детей младше 7 лет. Кроме </w:t>
      </w:r>
      <w:r>
        <w:rPr>
          <w:rFonts w:ascii="Times New Roman" w:hAnsi="Times New Roman" w:cs="Times New Roman"/>
          <w:sz w:val="28"/>
          <w:szCs w:val="28"/>
        </w:rPr>
        <w:t xml:space="preserve">того, возможно указание на наличие багажа или животных, необходимость приезда транспортного средства с увеличенным багажником, а также возможно заказать дополнительные услуги: помощь водителя, встреча с табличкой. 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3. Ф</w:t>
      </w:r>
      <w:r>
        <w:rPr>
          <w:rFonts w:ascii="Times New Roman" w:hAnsi="Times New Roman" w:cs="Times New Roman"/>
          <w:sz w:val="28"/>
          <w:szCs w:val="28"/>
        </w:rPr>
        <w:t>ункция автоматического сохранения пос</w:t>
      </w:r>
      <w:r>
        <w:rPr>
          <w:rFonts w:ascii="Times New Roman" w:hAnsi="Times New Roman" w:cs="Times New Roman"/>
          <w:sz w:val="28"/>
          <w:szCs w:val="28"/>
        </w:rPr>
        <w:t>ледних 25 выполненных заказов предусматривает возможность удаления информации по каждой поездке, повторения любого сохраненного заказа и автоматического оформления заказа по обратному адресу от сохраненного.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Функция ручного сохранения избранных заказов </w:t>
      </w:r>
      <w:r>
        <w:rPr>
          <w:rFonts w:ascii="Times New Roman" w:hAnsi="Times New Roman" w:cs="Times New Roman"/>
          <w:sz w:val="28"/>
          <w:szCs w:val="28"/>
        </w:rPr>
        <w:t>позволяет быстро повторить заказ по ранее сохраненным пользователем параметрам.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5. Функция меню приложения позволяет пользователю: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5.1. вносить и редактировать данные о пользователе; 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5.2. осуществить обратный звонок оператору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изменить</w:t>
      </w:r>
      <w:r>
        <w:rPr>
          <w:rFonts w:ascii="Times New Roman" w:hAnsi="Times New Roman" w:cs="Times New Roman"/>
          <w:sz w:val="28"/>
          <w:szCs w:val="28"/>
        </w:rPr>
        <w:t xml:space="preserve"> настройки приложения в части указания города, языка интерфейса и предоставления сведений геолокации;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отправить посредством обратной связи сообщение оператору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5.5. пополнить свой лицевой счет или указать реквизиты банковской карты для </w:t>
      </w:r>
      <w:r>
        <w:rPr>
          <w:rFonts w:ascii="Times New Roman" w:hAnsi="Times New Roman" w:cs="Times New Roman"/>
          <w:sz w:val="28"/>
          <w:szCs w:val="28"/>
        </w:rPr>
        <w:t>безналичного расчета за оказанные услуги;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принять участие в премиальных программах, поделиться ссылкой на приложение и узнать о предложениях партнеров.</w:t>
      </w:r>
    </w:p>
    <w:p w:rsidR="00583694" w:rsidRDefault="00107095">
      <w:pPr>
        <w:spacing w:before="238" w:after="238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 Выполнение программы</w:t>
      </w:r>
    </w:p>
    <w:p w:rsidR="00583694" w:rsidRDefault="00107095">
      <w:pPr>
        <w:spacing w:after="24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3.2.1 Создание нового заказа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нового заказа на оказание услуги необходимо открыть приложение на установленном мобильном устройстве. 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строках «Откуда» и «Куда» необходимо указать начальную и конечную точки маршрута движения транспортного средства. 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«СЕЙЧАС» при нео</w:t>
      </w:r>
      <w:r>
        <w:rPr>
          <w:rFonts w:ascii="Times New Roman" w:hAnsi="Times New Roman" w:cs="Times New Roman"/>
          <w:sz w:val="28"/>
          <w:szCs w:val="28"/>
        </w:rPr>
        <w:t>бходимости выбрать время подачи транспортного средства.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«ЭКОНОМ» при необходимости уточнить тариф, по которому будет оказана услуга.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«НАЛИЧНЫЕ» выбрать способ оплаты оказываемой услуги.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критерии заказа можно при помощи функции «ПОЖЕЛ</w:t>
      </w:r>
      <w:r>
        <w:rPr>
          <w:rFonts w:ascii="Times New Roman" w:hAnsi="Times New Roman" w:cs="Times New Roman"/>
          <w:sz w:val="28"/>
          <w:szCs w:val="28"/>
        </w:rPr>
        <w:t>АНИЯ К ЗАКАЗУ».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указания всех критерий заказа необходимо нажать на кнопку «ЗАКАЗАТЬ».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3.2.2 Выбор автоматически сохранённой поездки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быстрого создания заказа пользователь может воспользоваться функцией приложения по автоматическому сохранени</w:t>
      </w:r>
      <w:r>
        <w:rPr>
          <w:rFonts w:ascii="Times New Roman" w:hAnsi="Times New Roman" w:cs="Times New Roman"/>
          <w:sz w:val="28"/>
          <w:szCs w:val="28"/>
        </w:rPr>
        <w:t>ю последних 25 выполненных заказов. Для этого в разделе «Поездки» нужно выбрать ранее созданный заказ и в правом верхнем углу активизировать функцию «Повторить» или «Обратный маршрут».</w:t>
      </w:r>
    </w:p>
    <w:p w:rsidR="00583694" w:rsidRDefault="005836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3694" w:rsidRDefault="005836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3.2.3 Сохранение и выбор поездки из категории «Избранное»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</w:t>
      </w:r>
      <w:r>
        <w:rPr>
          <w:rFonts w:ascii="Times New Roman" w:hAnsi="Times New Roman" w:cs="Times New Roman"/>
          <w:sz w:val="28"/>
          <w:szCs w:val="28"/>
        </w:rPr>
        <w:t xml:space="preserve">ения поездки в категории «Избранное» необходимо перейти в соответствующий раздел приложения и нажать на клавишу «+», после чего выбрать функции «Адрес» или «Поездка». 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функции «Адрес» необходимо заполнить строки «Название» и «Указать адрес», пос</w:t>
      </w:r>
      <w:r>
        <w:rPr>
          <w:rFonts w:ascii="Times New Roman" w:hAnsi="Times New Roman" w:cs="Times New Roman"/>
          <w:sz w:val="28"/>
          <w:szCs w:val="28"/>
        </w:rPr>
        <w:t>ле чего нажать кнопку «ДОБАВИТЬ В ИЗБРАННОЕ».</w:t>
      </w:r>
    </w:p>
    <w:p w:rsidR="00583694" w:rsidRDefault="00107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функции «Поездка» необходимо заполнить строки «Название», указать начальную и конечную точки маршрута движения транспортного средства в строках «Откуда» и «Куда», выбрать тариф в поле «ЭКОНОМ», спосо</w:t>
      </w:r>
      <w:r>
        <w:rPr>
          <w:rFonts w:ascii="Times New Roman" w:hAnsi="Times New Roman" w:cs="Times New Roman"/>
          <w:sz w:val="28"/>
          <w:szCs w:val="28"/>
        </w:rPr>
        <w:t>б оплаты – в поле «НАЛИЧНЫЕ», при необходимости уточнить критерии заказа при помощи функции «ПОЖЕЛАНИЯ К ЗАКАЗУ». После заполнения всех данных необходимо нажать кнопку «ДОБАВИТЬ В ИЗБРАННОЕ».</w:t>
      </w:r>
    </w:p>
    <w:p w:rsidR="00583694" w:rsidRDefault="00107095">
      <w:pPr>
        <w:rPr>
          <w:sz w:val="24"/>
          <w:szCs w:val="24"/>
        </w:rPr>
      </w:pPr>
      <w:r>
        <w:br w:type="page"/>
      </w:r>
    </w:p>
    <w:p w:rsidR="00583694" w:rsidRDefault="00107095">
      <w:pPr>
        <w:spacing w:after="240" w:line="36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4 </w:t>
      </w:r>
      <w:bookmarkStart w:id="5" w:name="__DdeLink__19262_618408524"/>
      <w:bookmarkEnd w:id="5"/>
      <w:r>
        <w:rPr>
          <w:rFonts w:ascii="Liberation Serif" w:hAnsi="Liberation Serif" w:cs="Times New Roman"/>
          <w:b/>
          <w:sz w:val="28"/>
          <w:szCs w:val="28"/>
        </w:rPr>
        <w:t>АВАРИЙНЫЕ СИТУАЦИИ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В случае возникновения ошибок при работе с </w:t>
      </w:r>
      <w:bookmarkStart w:id="6" w:name="_Hlk34409168"/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bookmarkEnd w:id="6"/>
      <w:r>
        <w:rPr>
          <w:rFonts w:ascii="Liberation Serif" w:eastAsia="Calibri" w:hAnsi="Liberation Serif" w:cs="Times New Roman"/>
          <w:sz w:val="28"/>
          <w:szCs w:val="28"/>
        </w:rPr>
        <w:t xml:space="preserve">, не описанных в данном разделе, необходимо обратиться к службе поддержки, выбрав опцию </w:t>
      </w:r>
      <w:bookmarkStart w:id="7" w:name="_Hlk34409153"/>
      <w:r>
        <w:rPr>
          <w:rFonts w:ascii="Liberation Serif" w:eastAsia="Calibri" w:hAnsi="Liberation Serif" w:cs="Times New Roman"/>
          <w:sz w:val="28"/>
          <w:szCs w:val="28"/>
        </w:rPr>
        <w:t xml:space="preserve">«Обратная связь» в разделе «Меню» </w:t>
      </w:r>
      <w:bookmarkEnd w:id="7"/>
      <w:r w:rsidR="00557DAD">
        <w:rPr>
          <w:rFonts w:ascii="Liberation Serif" w:eastAsia="Calibri" w:hAnsi="Liberation Serif" w:cs="Times New Roman"/>
          <w:sz w:val="28"/>
          <w:szCs w:val="28"/>
        </w:rPr>
        <w:t xml:space="preserve">(рисунок </w:t>
      </w:r>
      <w:r w:rsidR="00557DAD" w:rsidRPr="00557DAD">
        <w:rPr>
          <w:rFonts w:ascii="Liberation Serif" w:eastAsia="Calibri" w:hAnsi="Liberation Serif" w:cs="Times New Roman"/>
          <w:sz w:val="28"/>
          <w:szCs w:val="28"/>
        </w:rPr>
        <w:t>5</w:t>
      </w:r>
      <w:r>
        <w:rPr>
          <w:rFonts w:ascii="Liberation Serif" w:eastAsia="Calibri" w:hAnsi="Liberation Serif" w:cs="Times New Roman"/>
          <w:sz w:val="28"/>
          <w:szCs w:val="28"/>
        </w:rPr>
        <w:t xml:space="preserve">) или по адресу электронной почты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support</w:t>
      </w:r>
      <w:r>
        <w:rPr>
          <w:rFonts w:ascii="Liberation Serif" w:eastAsia="Calibri" w:hAnsi="Liberation Serif" w:cs="Times New Roman"/>
          <w:sz w:val="28"/>
          <w:szCs w:val="28"/>
        </w:rPr>
        <w:t>@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taximaxim</w:t>
      </w:r>
      <w:r>
        <w:rPr>
          <w:rFonts w:ascii="Liberation Serif" w:eastAsia="Calibri" w:hAnsi="Liberation Serif" w:cs="Times New Roman"/>
          <w:sz w:val="28"/>
          <w:szCs w:val="28"/>
        </w:rPr>
        <w:t>.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 ошибках в работе аппаратных средств восстановление функции системы возлагается на ОС.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 w:rsidR="00583694" w:rsidRDefault="00107095">
      <w:pPr>
        <w:spacing w:after="0" w:line="36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При неверных действиях </w:t>
      </w:r>
      <w:r>
        <w:rPr>
          <w:rFonts w:ascii="Liberation Serif" w:eastAsia="Calibri" w:hAnsi="Liberation Serif" w:cs="Times New Roman"/>
          <w:sz w:val="28"/>
          <w:szCs w:val="28"/>
        </w:rPr>
        <w:t>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предшествовавшее неверной (недопустимой) команде или некорректному вводу данных.</w:t>
      </w:r>
    </w:p>
    <w:p w:rsidR="00583694" w:rsidRDefault="00107095">
      <w:pPr>
        <w:spacing w:after="0" w:line="36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45410" cy="3793490"/>
            <wp:effectExtent l="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694" w:rsidRDefault="00583694">
      <w:pPr>
        <w:jc w:val="center"/>
        <w:rPr>
          <w:rFonts w:ascii="Calibri" w:eastAsia="Calibri" w:hAnsi="Calibri" w:cs="Times New Roman"/>
          <w:color w:val="00000A"/>
          <w:sz w:val="24"/>
          <w:szCs w:val="24"/>
        </w:rPr>
      </w:pPr>
    </w:p>
    <w:p w:rsidR="00583694" w:rsidRDefault="00557DAD">
      <w:pPr>
        <w:spacing w:after="0" w:line="360" w:lineRule="auto"/>
        <w:jc w:val="center"/>
        <w:rPr>
          <w:rFonts w:ascii="Calibri" w:eastAsia="Calibri" w:hAnsi="Calibri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Рисунок </w:t>
      </w:r>
      <w:r w:rsidRPr="00557DAD">
        <w:rPr>
          <w:rFonts w:ascii="Times New Roman" w:eastAsia="Calibri" w:hAnsi="Times New Roman" w:cs="Times New Roman"/>
          <w:color w:val="00000A"/>
          <w:sz w:val="28"/>
          <w:szCs w:val="28"/>
        </w:rPr>
        <w:t>5</w:t>
      </w:r>
      <w:r w:rsidR="0010709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</w:t>
      </w:r>
      <w:bookmarkStart w:id="8" w:name="_Hlk34409196"/>
      <w:r w:rsidR="00107095">
        <w:rPr>
          <w:rFonts w:ascii="Liberation Serif" w:eastAsia="Calibri" w:hAnsi="Liberation Serif" w:cs="Times New Roman"/>
          <w:sz w:val="28"/>
          <w:szCs w:val="28"/>
        </w:rPr>
        <w:t>опция «Обратная связь» в разделе «Меню»</w:t>
      </w:r>
      <w:bookmarkEnd w:id="8"/>
    </w:p>
    <w:sectPr w:rsidR="00583694" w:rsidSect="00583694">
      <w:headerReference w:type="default" r:id="rId13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095" w:rsidRDefault="00107095" w:rsidP="00583694">
      <w:pPr>
        <w:spacing w:after="0" w:line="240" w:lineRule="auto"/>
      </w:pPr>
      <w:r>
        <w:separator/>
      </w:r>
    </w:p>
  </w:endnote>
  <w:endnote w:type="continuationSeparator" w:id="1">
    <w:p w:rsidR="00107095" w:rsidRDefault="00107095" w:rsidP="0058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095" w:rsidRDefault="00107095" w:rsidP="00583694">
      <w:pPr>
        <w:spacing w:after="0" w:line="240" w:lineRule="auto"/>
      </w:pPr>
      <w:r>
        <w:separator/>
      </w:r>
    </w:p>
  </w:footnote>
  <w:footnote w:type="continuationSeparator" w:id="1">
    <w:p w:rsidR="00107095" w:rsidRDefault="00107095" w:rsidP="0058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850992"/>
      <w:docPartObj>
        <w:docPartGallery w:val="Page Numbers (Top of Page)"/>
        <w:docPartUnique/>
      </w:docPartObj>
    </w:sdtPr>
    <w:sdtContent>
      <w:p w:rsidR="00583694" w:rsidRDefault="00583694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07095"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36DA">
          <w:rPr>
            <w:rFonts w:ascii="Times New Roman" w:hAnsi="Times New Roman" w:cs="Times New Roman"/>
            <w:noProof/>
            <w:sz w:val="28"/>
            <w:szCs w:val="28"/>
          </w:rPr>
          <w:t>6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3694" w:rsidRDefault="005836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97165"/>
    <w:multiLevelType w:val="multilevel"/>
    <w:tmpl w:val="06D0B9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38368CA"/>
    <w:multiLevelType w:val="multilevel"/>
    <w:tmpl w:val="DF80B31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44C04515"/>
    <w:multiLevelType w:val="multilevel"/>
    <w:tmpl w:val="13C275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CF77796"/>
    <w:multiLevelType w:val="multilevel"/>
    <w:tmpl w:val="124E81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>
    <w:nsid w:val="52CE7B25"/>
    <w:multiLevelType w:val="multilevel"/>
    <w:tmpl w:val="2856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>
    <w:nsid w:val="537C0A06"/>
    <w:multiLevelType w:val="multilevel"/>
    <w:tmpl w:val="55121E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6">
    <w:nsid w:val="563E5858"/>
    <w:multiLevelType w:val="multilevel"/>
    <w:tmpl w:val="0156A5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3694"/>
    <w:rsid w:val="00107095"/>
    <w:rsid w:val="00477E10"/>
    <w:rsid w:val="00557DAD"/>
    <w:rsid w:val="00583694"/>
    <w:rsid w:val="00D136DA"/>
    <w:rsid w:val="00D51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94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827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8276E"/>
    <w:rPr>
      <w:color w:val="605E5C"/>
      <w:shd w:val="clear" w:color="auto" w:fill="E1DFDD"/>
    </w:rPr>
  </w:style>
  <w:style w:type="character" w:customStyle="1" w:styleId="a3">
    <w:name w:val="Верхний колонтитул Знак"/>
    <w:basedOn w:val="a0"/>
    <w:uiPriority w:val="99"/>
    <w:qFormat/>
    <w:rsid w:val="0020343B"/>
  </w:style>
  <w:style w:type="character" w:customStyle="1" w:styleId="a4">
    <w:name w:val="Нижний колонтитул Знак"/>
    <w:basedOn w:val="a0"/>
    <w:uiPriority w:val="99"/>
    <w:qFormat/>
    <w:rsid w:val="0020343B"/>
  </w:style>
  <w:style w:type="character" w:styleId="a5">
    <w:name w:val="Placeholder Text"/>
    <w:basedOn w:val="a0"/>
    <w:qFormat/>
    <w:rsid w:val="0085321E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0E0BD9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qFormat/>
    <w:rsid w:val="00583694"/>
    <w:rPr>
      <w:rFonts w:ascii="Times New Roman CYR" w:eastAsia="Times New Roman CYR" w:hAnsi="Times New Roman CYR"/>
      <w:sz w:val="24"/>
      <w:lang w:eastAsia="zh-CN"/>
    </w:rPr>
  </w:style>
  <w:style w:type="character" w:customStyle="1" w:styleId="a7">
    <w:name w:val="Неразрешенное упоминание"/>
    <w:qFormat/>
    <w:rsid w:val="00583694"/>
    <w:rPr>
      <w:color w:val="605E5C"/>
      <w:shd w:val="clear" w:color="auto" w:fill="E1DFDD"/>
    </w:rPr>
  </w:style>
  <w:style w:type="character" w:customStyle="1" w:styleId="a8">
    <w:name w:val="Тема примечания Знак"/>
    <w:qFormat/>
    <w:rsid w:val="00583694"/>
    <w:rPr>
      <w:rFonts w:ascii="Arial" w:eastAsia="Arial" w:hAnsi="Arial"/>
      <w:b/>
      <w:bCs/>
      <w:lang w:eastAsia="zh-CN"/>
    </w:rPr>
  </w:style>
  <w:style w:type="character" w:customStyle="1" w:styleId="a9">
    <w:name w:val="Текст примечания Знак"/>
    <w:qFormat/>
    <w:rsid w:val="00583694"/>
    <w:rPr>
      <w:rFonts w:ascii="Arial" w:eastAsia="Arial" w:hAnsi="Arial"/>
      <w:lang w:eastAsia="zh-CN"/>
    </w:rPr>
  </w:style>
  <w:style w:type="character" w:customStyle="1" w:styleId="10">
    <w:name w:val="Знак примечания1"/>
    <w:qFormat/>
    <w:rsid w:val="00583694"/>
    <w:rPr>
      <w:sz w:val="16"/>
    </w:rPr>
  </w:style>
  <w:style w:type="character" w:customStyle="1" w:styleId="11">
    <w:name w:val="Основной шрифт абзаца1"/>
    <w:qFormat/>
    <w:rsid w:val="00583694"/>
  </w:style>
  <w:style w:type="character" w:customStyle="1" w:styleId="2">
    <w:name w:val="Основной шрифт абзаца2"/>
    <w:qFormat/>
    <w:rsid w:val="00583694"/>
  </w:style>
  <w:style w:type="paragraph" w:customStyle="1" w:styleId="aa">
    <w:name w:val="Заголовок"/>
    <w:basedOn w:val="a"/>
    <w:next w:val="ab"/>
    <w:qFormat/>
    <w:rsid w:val="0058369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b">
    <w:name w:val="Body Text"/>
    <w:basedOn w:val="a"/>
    <w:rsid w:val="00583694"/>
    <w:pPr>
      <w:spacing w:after="140" w:line="276" w:lineRule="auto"/>
    </w:pPr>
  </w:style>
  <w:style w:type="paragraph" w:styleId="ac">
    <w:name w:val="List"/>
    <w:basedOn w:val="ab"/>
    <w:rsid w:val="00583694"/>
    <w:rPr>
      <w:rFonts w:cs="Lohit Devanagari"/>
    </w:rPr>
  </w:style>
  <w:style w:type="paragraph" w:customStyle="1" w:styleId="Caption">
    <w:name w:val="Caption"/>
    <w:basedOn w:val="a"/>
    <w:qFormat/>
    <w:rsid w:val="0058369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rsid w:val="00583694"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rsid w:val="007F2FC9"/>
    <w:pPr>
      <w:ind w:left="720"/>
      <w:contextualSpacing/>
    </w:pPr>
  </w:style>
  <w:style w:type="paragraph" w:customStyle="1" w:styleId="af">
    <w:name w:val="Верхний и нижний колонтитулы"/>
    <w:basedOn w:val="a"/>
    <w:qFormat/>
    <w:rsid w:val="00583694"/>
  </w:style>
  <w:style w:type="paragraph" w:customStyle="1" w:styleId="Header">
    <w:name w:val="Head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0E0B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qFormat/>
    <w:rsid w:val="00583694"/>
    <w:pPr>
      <w:spacing w:before="280" w:after="280"/>
    </w:pPr>
    <w:rPr>
      <w:rFonts w:ascii="Times New Roman" w:eastAsia="Times New Roman" w:hAnsi="Times New Roman"/>
      <w:lang w:eastAsia="ar-SA"/>
    </w:rPr>
  </w:style>
  <w:style w:type="paragraph" w:styleId="af2">
    <w:name w:val="annotation subject"/>
    <w:qFormat/>
    <w:rsid w:val="00583694"/>
    <w:rPr>
      <w:b/>
    </w:rPr>
  </w:style>
  <w:style w:type="paragraph" w:customStyle="1" w:styleId="12">
    <w:name w:val="Текст примечания1"/>
    <w:basedOn w:val="a"/>
    <w:qFormat/>
    <w:rsid w:val="00583694"/>
    <w:rPr>
      <w:sz w:val="20"/>
    </w:rPr>
  </w:style>
  <w:style w:type="paragraph" w:customStyle="1" w:styleId="13">
    <w:name w:val="Указатель1"/>
    <w:basedOn w:val="a"/>
    <w:qFormat/>
    <w:rsid w:val="00583694"/>
    <w:rPr>
      <w:rFonts w:eastAsia="Lohit Hindi"/>
      <w:lang w:eastAsia="ar-SA"/>
    </w:rPr>
  </w:style>
  <w:style w:type="paragraph" w:customStyle="1" w:styleId="14">
    <w:name w:val="Название объекта1"/>
    <w:basedOn w:val="a"/>
    <w:qFormat/>
    <w:rsid w:val="00583694"/>
    <w:pPr>
      <w:spacing w:before="120" w:after="120"/>
    </w:pPr>
    <w:rPr>
      <w:rFonts w:eastAsia="Lohit Hindi"/>
      <w:i/>
      <w:iCs/>
      <w:lang w:eastAsia="ar-SA"/>
    </w:rPr>
  </w:style>
  <w:style w:type="paragraph" w:customStyle="1" w:styleId="20">
    <w:name w:val="Указатель2"/>
    <w:basedOn w:val="a"/>
    <w:qFormat/>
    <w:rsid w:val="00583694"/>
    <w:rPr>
      <w:rFonts w:eastAsia="FreeSans"/>
      <w:lang w:eastAsia="ar-SA"/>
    </w:rPr>
  </w:style>
  <w:style w:type="paragraph" w:styleId="af3">
    <w:name w:val="caption"/>
    <w:basedOn w:val="a"/>
    <w:qFormat/>
    <w:rsid w:val="00583694"/>
    <w:pPr>
      <w:spacing w:before="120" w:after="120"/>
    </w:pPr>
    <w:rPr>
      <w:rFonts w:eastAsia="FreeSans"/>
      <w:i/>
      <w:iCs/>
      <w:lang w:eastAsia="ar-SA"/>
    </w:rPr>
  </w:style>
  <w:style w:type="paragraph" w:customStyle="1" w:styleId="15">
    <w:name w:val="Заголовок1"/>
    <w:basedOn w:val="a"/>
    <w:qFormat/>
    <w:rsid w:val="00583694"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character" w:styleId="af4">
    <w:name w:val="Hyperlink"/>
    <w:basedOn w:val="a0"/>
    <w:uiPriority w:val="99"/>
    <w:unhideWhenUsed/>
    <w:rsid w:val="00477E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s.apple.com/ru/app/maxim-ru-&#1079;&#1072;&#1082;&#1072;&#1079;-&#1090;&#1072;&#1082;&#1089;&#1080;-&#1076;&#1086;&#1089;&#1090;&#1072;&#1074;&#1082;&#1072;/id6752884875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1501</Words>
  <Characters>8556</Characters>
  <Application>Microsoft Office Word</Application>
  <DocSecurity>0</DocSecurity>
  <Lines>71</Lines>
  <Paragraphs>20</Paragraphs>
  <ScaleCrop>false</ScaleCrop>
  <Company>HP</Company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cp:lastModifiedBy>igors</cp:lastModifiedBy>
  <cp:revision>2</cp:revision>
  <dcterms:created xsi:type="dcterms:W3CDTF">2026-08-28T05:02:00Z</dcterms:created>
  <dcterms:modified xsi:type="dcterms:W3CDTF">2026-08-28T05:02:00Z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